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C4" w:rsidRDefault="005302C4" w:rsidP="00B04AC4">
      <w:pPr>
        <w:pStyle w:val="a3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Проект</w:t>
      </w:r>
    </w:p>
    <w:p w:rsidR="00B04AC4" w:rsidRDefault="00B04AC4" w:rsidP="00B04AC4">
      <w:r>
        <w:t xml:space="preserve"> </w:t>
      </w:r>
    </w:p>
    <w:p w:rsidR="00B04AC4" w:rsidRPr="00CE1049" w:rsidRDefault="00B04AC4" w:rsidP="00B04AC4">
      <w:pPr>
        <w:pStyle w:val="1"/>
        <w:rPr>
          <w:sz w:val="28"/>
          <w:szCs w:val="28"/>
        </w:rPr>
      </w:pPr>
      <w:r w:rsidRPr="00CE1049">
        <w:rPr>
          <w:sz w:val="28"/>
          <w:szCs w:val="28"/>
        </w:rPr>
        <w:t>РЕШЕНИЕ</w:t>
      </w:r>
    </w:p>
    <w:p w:rsidR="00B04AC4" w:rsidRPr="001B29D1" w:rsidRDefault="00B04AC4" w:rsidP="00B04AC4"/>
    <w:p w:rsidR="00B04AC4" w:rsidRPr="00716622" w:rsidRDefault="00B04AC4" w:rsidP="00B04AC4">
      <w:pPr>
        <w:ind w:left="-540"/>
        <w:jc w:val="both"/>
        <w:rPr>
          <w:b/>
          <w:bCs/>
          <w:szCs w:val="24"/>
        </w:rPr>
      </w:pPr>
      <w:r w:rsidRPr="00716622">
        <w:rPr>
          <w:b/>
          <w:bCs/>
          <w:szCs w:val="24"/>
        </w:rPr>
        <w:t xml:space="preserve">  </w:t>
      </w:r>
      <w:r w:rsidRPr="00716622">
        <w:rPr>
          <w:b/>
          <w:bCs/>
          <w:szCs w:val="24"/>
        </w:rPr>
        <w:tab/>
      </w:r>
      <w:r w:rsidR="005302C4">
        <w:rPr>
          <w:b/>
          <w:bCs/>
          <w:szCs w:val="24"/>
        </w:rPr>
        <w:t xml:space="preserve">28 февраля </w:t>
      </w:r>
      <w:bookmarkStart w:id="0" w:name="_GoBack"/>
      <w:bookmarkEnd w:id="0"/>
      <w:r w:rsidRPr="00716622">
        <w:rPr>
          <w:b/>
          <w:bCs/>
          <w:szCs w:val="24"/>
        </w:rPr>
        <w:t xml:space="preserve"> 201</w:t>
      </w:r>
      <w:r>
        <w:rPr>
          <w:b/>
          <w:bCs/>
          <w:szCs w:val="24"/>
        </w:rPr>
        <w:t>3</w:t>
      </w:r>
      <w:r w:rsidRPr="00716622">
        <w:rPr>
          <w:b/>
          <w:bCs/>
          <w:szCs w:val="24"/>
        </w:rPr>
        <w:t xml:space="preserve"> года</w:t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№ ____ </w:t>
      </w:r>
      <w:r>
        <w:rPr>
          <w:b/>
          <w:bCs/>
          <w:szCs w:val="24"/>
        </w:rPr>
        <w:tab/>
      </w:r>
    </w:p>
    <w:p w:rsidR="00B04AC4" w:rsidRPr="00716622" w:rsidRDefault="00B04AC4" w:rsidP="00B04AC4">
      <w:pPr>
        <w:ind w:left="-540"/>
        <w:jc w:val="center"/>
        <w:rPr>
          <w:b/>
          <w:bCs/>
          <w:szCs w:val="24"/>
        </w:rPr>
      </w:pPr>
      <w:r w:rsidRPr="00716622">
        <w:rPr>
          <w:b/>
          <w:bCs/>
          <w:szCs w:val="24"/>
        </w:rPr>
        <w:t>город Глазов</w:t>
      </w:r>
    </w:p>
    <w:p w:rsidR="00B04AC4" w:rsidRDefault="00B04AC4" w:rsidP="00B04AC4">
      <w:pPr>
        <w:rPr>
          <w:b/>
          <w:bCs/>
          <w:szCs w:val="24"/>
        </w:rPr>
      </w:pPr>
    </w:p>
    <w:p w:rsidR="00B04AC4" w:rsidRDefault="00B04AC4" w:rsidP="00B04AC4">
      <w:pPr>
        <w:rPr>
          <w:b/>
          <w:bCs/>
          <w:szCs w:val="24"/>
        </w:rPr>
      </w:pPr>
    </w:p>
    <w:p w:rsidR="00B04AC4" w:rsidRDefault="00B04AC4" w:rsidP="00B04AC4">
      <w:pPr>
        <w:rPr>
          <w:b/>
          <w:szCs w:val="24"/>
        </w:rPr>
      </w:pPr>
      <w:r>
        <w:rPr>
          <w:b/>
          <w:bCs/>
          <w:szCs w:val="24"/>
        </w:rPr>
        <w:t xml:space="preserve"> </w:t>
      </w:r>
      <w:r>
        <w:rPr>
          <w:b/>
          <w:szCs w:val="24"/>
        </w:rPr>
        <w:t>Об утверждении  плана работы Совета</w:t>
      </w:r>
    </w:p>
    <w:p w:rsidR="00B04AC4" w:rsidRDefault="00B04AC4" w:rsidP="00B04AC4">
      <w:pPr>
        <w:rPr>
          <w:b/>
          <w:szCs w:val="24"/>
        </w:rPr>
      </w:pPr>
      <w:r>
        <w:rPr>
          <w:b/>
          <w:szCs w:val="24"/>
        </w:rPr>
        <w:t xml:space="preserve"> депутатов муниципального образования</w:t>
      </w:r>
    </w:p>
    <w:p w:rsidR="00B04AC4" w:rsidRDefault="00B04AC4" w:rsidP="00B04AC4">
      <w:pPr>
        <w:rPr>
          <w:b/>
          <w:szCs w:val="24"/>
        </w:rPr>
      </w:pPr>
      <w:r>
        <w:rPr>
          <w:b/>
          <w:szCs w:val="24"/>
        </w:rPr>
        <w:t>«</w:t>
      </w:r>
      <w:proofErr w:type="spellStart"/>
      <w:r>
        <w:rPr>
          <w:b/>
          <w:szCs w:val="24"/>
        </w:rPr>
        <w:t>Глазовский</w:t>
      </w:r>
      <w:proofErr w:type="spellEnd"/>
      <w:r>
        <w:rPr>
          <w:b/>
          <w:szCs w:val="24"/>
        </w:rPr>
        <w:t xml:space="preserve"> район» на 2013 год</w:t>
      </w:r>
    </w:p>
    <w:p w:rsidR="00B04AC4" w:rsidRDefault="00B04AC4" w:rsidP="00B04AC4">
      <w:pPr>
        <w:rPr>
          <w:b/>
          <w:szCs w:val="24"/>
        </w:rPr>
      </w:pPr>
    </w:p>
    <w:p w:rsidR="00B04AC4" w:rsidRDefault="00B04AC4" w:rsidP="00B04AC4">
      <w:pPr>
        <w:rPr>
          <w:b/>
          <w:szCs w:val="24"/>
        </w:rPr>
      </w:pPr>
    </w:p>
    <w:p w:rsidR="00B04AC4" w:rsidRDefault="00B04AC4" w:rsidP="00B04AC4">
      <w:pPr>
        <w:rPr>
          <w:b/>
          <w:szCs w:val="24"/>
        </w:rPr>
      </w:pPr>
    </w:p>
    <w:p w:rsidR="00B04AC4" w:rsidRPr="008001BD" w:rsidRDefault="00B04AC4" w:rsidP="00B04AC4">
      <w:pPr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 Руководствуясь Уставом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район», </w:t>
      </w:r>
      <w:r w:rsidRPr="008001BD">
        <w:rPr>
          <w:b/>
          <w:szCs w:val="24"/>
        </w:rPr>
        <w:t>Совет депутатов муниципального образования «</w:t>
      </w:r>
      <w:proofErr w:type="spellStart"/>
      <w:r w:rsidRPr="008001BD">
        <w:rPr>
          <w:b/>
          <w:szCs w:val="24"/>
        </w:rPr>
        <w:t>Глазовский</w:t>
      </w:r>
      <w:proofErr w:type="spellEnd"/>
      <w:r w:rsidRPr="008001BD">
        <w:rPr>
          <w:b/>
          <w:szCs w:val="24"/>
        </w:rPr>
        <w:t xml:space="preserve"> район» РЕШИЛ:</w:t>
      </w: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  <w:t>1. Утвердить прилагаемый  план работы Совета депутатов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на 2013 год.</w:t>
      </w:r>
    </w:p>
    <w:p w:rsidR="00B04AC4" w:rsidRDefault="00B04AC4" w:rsidP="00B04AC4">
      <w:pPr>
        <w:jc w:val="both"/>
        <w:rPr>
          <w:szCs w:val="24"/>
        </w:rPr>
      </w:pPr>
      <w:r>
        <w:rPr>
          <w:szCs w:val="24"/>
        </w:rPr>
        <w:tab/>
        <w:t>2. Настоящее решение вступает в силу с момента его  принятия.</w:t>
      </w: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35"/>
        <w:gridCol w:w="2256"/>
        <w:gridCol w:w="3079"/>
      </w:tblGrid>
      <w:tr w:rsidR="00B04AC4" w:rsidRPr="00B77D73" w:rsidTr="00966709">
        <w:tc>
          <w:tcPr>
            <w:tcW w:w="4236" w:type="dxa"/>
          </w:tcPr>
          <w:p w:rsidR="00B04AC4" w:rsidRPr="00B77D73" w:rsidRDefault="00B04AC4" w:rsidP="00966709">
            <w:pPr>
              <w:jc w:val="both"/>
              <w:rPr>
                <w:szCs w:val="24"/>
              </w:rPr>
            </w:pPr>
            <w:r w:rsidRPr="00B77D73">
              <w:rPr>
                <w:b/>
                <w:szCs w:val="24"/>
              </w:rPr>
              <w:t>Глава муниципального образования «</w:t>
            </w:r>
            <w:proofErr w:type="spellStart"/>
            <w:r w:rsidRPr="00B77D73">
              <w:rPr>
                <w:b/>
                <w:szCs w:val="24"/>
              </w:rPr>
              <w:t>Глазовский</w:t>
            </w:r>
            <w:proofErr w:type="spellEnd"/>
            <w:r w:rsidRPr="00B77D73">
              <w:rPr>
                <w:b/>
                <w:szCs w:val="24"/>
              </w:rPr>
              <w:t xml:space="preserve"> район»</w:t>
            </w:r>
          </w:p>
        </w:tc>
        <w:tc>
          <w:tcPr>
            <w:tcW w:w="2256" w:type="dxa"/>
          </w:tcPr>
          <w:p w:rsidR="00B04AC4" w:rsidRPr="00B77D73" w:rsidRDefault="00B04AC4" w:rsidP="00966709">
            <w:pPr>
              <w:jc w:val="both"/>
              <w:rPr>
                <w:szCs w:val="24"/>
              </w:rPr>
            </w:pPr>
          </w:p>
        </w:tc>
        <w:tc>
          <w:tcPr>
            <w:tcW w:w="3079" w:type="dxa"/>
          </w:tcPr>
          <w:p w:rsidR="00B04AC4" w:rsidRPr="00B77D73" w:rsidRDefault="00B04AC4" w:rsidP="00966709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Ю.Н.Дягелев</w:t>
            </w:r>
            <w:proofErr w:type="spellEnd"/>
          </w:p>
          <w:p w:rsidR="00B04AC4" w:rsidRPr="00B77D73" w:rsidRDefault="00B04AC4" w:rsidP="00966709">
            <w:pPr>
              <w:jc w:val="both"/>
              <w:rPr>
                <w:b/>
                <w:szCs w:val="24"/>
              </w:rPr>
            </w:pPr>
          </w:p>
        </w:tc>
      </w:tr>
    </w:tbl>
    <w:p w:rsidR="00B04AC4" w:rsidRDefault="00B04AC4" w:rsidP="00B04AC4">
      <w:pPr>
        <w:rPr>
          <w:szCs w:val="24"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  <w:r>
        <w:rPr>
          <w:b/>
          <w:bCs/>
        </w:rPr>
        <w:t xml:space="preserve"> </w:t>
      </w: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97"/>
        <w:gridCol w:w="3473"/>
      </w:tblGrid>
      <w:tr w:rsidR="00B04AC4" w:rsidRPr="009320C3" w:rsidTr="00966709">
        <w:trPr>
          <w:trHeight w:val="1001"/>
        </w:trPr>
        <w:tc>
          <w:tcPr>
            <w:tcW w:w="6492" w:type="dxa"/>
          </w:tcPr>
          <w:p w:rsidR="00B04AC4" w:rsidRPr="009320C3" w:rsidRDefault="00B04AC4" w:rsidP="00966709">
            <w:pPr>
              <w:rPr>
                <w:b/>
                <w:sz w:val="20"/>
              </w:rPr>
            </w:pPr>
          </w:p>
        </w:tc>
        <w:tc>
          <w:tcPr>
            <w:tcW w:w="3588" w:type="dxa"/>
          </w:tcPr>
          <w:p w:rsidR="00B04AC4" w:rsidRPr="009320C3" w:rsidRDefault="00B04AC4" w:rsidP="00966709">
            <w:pPr>
              <w:rPr>
                <w:b/>
                <w:sz w:val="20"/>
              </w:rPr>
            </w:pPr>
            <w:r w:rsidRPr="009320C3">
              <w:rPr>
                <w:b/>
                <w:sz w:val="20"/>
              </w:rPr>
              <w:t>Утвержден</w:t>
            </w:r>
          </w:p>
          <w:p w:rsidR="00B04AC4" w:rsidRDefault="00B04AC4" w:rsidP="00966709">
            <w:pPr>
              <w:rPr>
                <w:b/>
                <w:sz w:val="20"/>
              </w:rPr>
            </w:pPr>
            <w:r w:rsidRPr="009320C3">
              <w:rPr>
                <w:b/>
                <w:sz w:val="20"/>
              </w:rPr>
              <w:t xml:space="preserve">решением </w:t>
            </w:r>
            <w:r>
              <w:rPr>
                <w:b/>
                <w:sz w:val="20"/>
              </w:rPr>
              <w:t>Совета депутатов</w:t>
            </w:r>
          </w:p>
          <w:p w:rsidR="00B04AC4" w:rsidRDefault="00B04AC4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муниципального образования</w:t>
            </w:r>
          </w:p>
          <w:p w:rsidR="00B04AC4" w:rsidRPr="009320C3" w:rsidRDefault="00B04AC4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Глазовский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  <w:p w:rsidR="00B04AC4" w:rsidRPr="009320C3" w:rsidRDefault="001C6052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от________ № _____</w:t>
            </w:r>
          </w:p>
        </w:tc>
      </w:tr>
    </w:tbl>
    <w:p w:rsidR="00B04AC4" w:rsidRDefault="00B04AC4" w:rsidP="00B04AC4"/>
    <w:p w:rsidR="00B04AC4" w:rsidRDefault="00B04AC4" w:rsidP="00B04AC4">
      <w:pPr>
        <w:jc w:val="center"/>
        <w:rPr>
          <w:b/>
        </w:rPr>
      </w:pPr>
      <w:r>
        <w:rPr>
          <w:b/>
        </w:rPr>
        <w:t>ПЛАН</w:t>
      </w:r>
    </w:p>
    <w:p w:rsidR="00B04AC4" w:rsidRDefault="00B04AC4" w:rsidP="001C6052">
      <w:pPr>
        <w:tabs>
          <w:tab w:val="left" w:pos="4959"/>
        </w:tabs>
        <w:jc w:val="center"/>
        <w:rPr>
          <w:b/>
        </w:rPr>
      </w:pPr>
      <w:r>
        <w:rPr>
          <w:b/>
        </w:rPr>
        <w:t xml:space="preserve">работы </w:t>
      </w:r>
      <w:r w:rsidR="001C6052">
        <w:rPr>
          <w:b/>
        </w:rPr>
        <w:t xml:space="preserve"> </w:t>
      </w:r>
      <w:r>
        <w:rPr>
          <w:b/>
        </w:rPr>
        <w:t xml:space="preserve">Совета депутатов </w:t>
      </w:r>
      <w:r w:rsidR="001C6052">
        <w:rPr>
          <w:b/>
        </w:rPr>
        <w:t xml:space="preserve"> муниципального образования «</w:t>
      </w:r>
      <w:proofErr w:type="spellStart"/>
      <w:r w:rsidR="001C6052">
        <w:rPr>
          <w:b/>
        </w:rPr>
        <w:t>Глазовский</w:t>
      </w:r>
      <w:proofErr w:type="spellEnd"/>
      <w:r w:rsidR="001C6052">
        <w:rPr>
          <w:b/>
        </w:rPr>
        <w:t xml:space="preserve"> район» второго созыва  на 2013</w:t>
      </w:r>
      <w:r>
        <w:rPr>
          <w:b/>
        </w:rPr>
        <w:t xml:space="preserve"> год</w:t>
      </w:r>
    </w:p>
    <w:p w:rsidR="00B04AC4" w:rsidRDefault="00B04AC4" w:rsidP="00B04AC4"/>
    <w:tbl>
      <w:tblPr>
        <w:tblW w:w="10368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61"/>
        <w:gridCol w:w="4750"/>
        <w:gridCol w:w="70"/>
        <w:gridCol w:w="1275"/>
        <w:gridCol w:w="20"/>
        <w:gridCol w:w="3598"/>
      </w:tblGrid>
      <w:tr w:rsidR="00B04AC4" w:rsidRPr="009320C3" w:rsidTr="00B04AC4">
        <w:trPr>
          <w:trHeight w:val="336"/>
          <w:tblHeader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№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п</w:t>
            </w:r>
            <w:proofErr w:type="gramEnd"/>
            <w:r w:rsidRPr="009320C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4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Перечень вопросов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(мероприятий)</w:t>
            </w:r>
          </w:p>
        </w:tc>
        <w:tc>
          <w:tcPr>
            <w:tcW w:w="13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Срок рассмотрения</w:t>
            </w:r>
          </w:p>
        </w:tc>
        <w:tc>
          <w:tcPr>
            <w:tcW w:w="3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Ответственны</w:t>
            </w:r>
            <w:r>
              <w:rPr>
                <w:b/>
                <w:sz w:val="18"/>
                <w:szCs w:val="18"/>
              </w:rPr>
              <w:t>е</w:t>
            </w:r>
            <w:proofErr w:type="gramEnd"/>
            <w:r w:rsidRPr="009320C3">
              <w:rPr>
                <w:b/>
                <w:sz w:val="18"/>
                <w:szCs w:val="18"/>
              </w:rPr>
              <w:t xml:space="preserve"> за подготовку</w:t>
            </w:r>
          </w:p>
        </w:tc>
      </w:tr>
      <w:tr w:rsidR="00B04AC4" w:rsidRPr="009320C3" w:rsidTr="00B04AC4">
        <w:trPr>
          <w:trHeight w:val="384"/>
        </w:trPr>
        <w:tc>
          <w:tcPr>
            <w:tcW w:w="10368" w:type="dxa"/>
            <w:gridSpan w:val="7"/>
          </w:tcPr>
          <w:p w:rsidR="00B04AC4" w:rsidRPr="00053F2B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1. Вопросы, вносимые на рассмотрение сессий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Районного Совета депутатов</w:t>
            </w:r>
          </w:p>
        </w:tc>
      </w:tr>
      <w:tr w:rsidR="001C6052" w:rsidRPr="009320C3" w:rsidTr="004A16DE">
        <w:trPr>
          <w:trHeight w:val="768"/>
        </w:trPr>
        <w:tc>
          <w:tcPr>
            <w:tcW w:w="655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1.1.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 w:rsidR="00E86454"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75" w:type="dxa"/>
          </w:tcPr>
          <w:p w:rsidR="00B04AC4" w:rsidRPr="009320C3" w:rsidRDefault="009141D1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комиссии, отдел по обеспе</w:t>
            </w:r>
            <w:r w:rsidRPr="009320C3">
              <w:rPr>
                <w:sz w:val="21"/>
                <w:szCs w:val="21"/>
              </w:rPr>
              <w:t>чению деятельности Районного Совета депутатов и организации контроля</w:t>
            </w:r>
          </w:p>
        </w:tc>
      </w:tr>
      <w:tr w:rsidR="001C6052" w:rsidRPr="009320C3" w:rsidTr="004A16DE">
        <w:trPr>
          <w:trHeight w:val="1152"/>
        </w:trPr>
        <w:tc>
          <w:tcPr>
            <w:tcW w:w="655" w:type="dxa"/>
            <w:gridSpan w:val="2"/>
          </w:tcPr>
          <w:p w:rsidR="00B04AC4" w:rsidRPr="009320C3" w:rsidRDefault="00B04AC4" w:rsidP="00426F6B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1.2</w:t>
            </w:r>
          </w:p>
        </w:tc>
        <w:tc>
          <w:tcPr>
            <w:tcW w:w="4820" w:type="dxa"/>
            <w:gridSpan w:val="2"/>
          </w:tcPr>
          <w:p w:rsidR="00B04AC4" w:rsidRPr="009320C3" w:rsidRDefault="00E8645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некоторые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B04AC4" w:rsidRPr="009320C3" w:rsidRDefault="009141D1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>творчеству, вопросам законности и п</w:t>
            </w:r>
            <w:r>
              <w:rPr>
                <w:sz w:val="21"/>
                <w:szCs w:val="21"/>
              </w:rPr>
              <w:t>равопо</w:t>
            </w:r>
            <w:r w:rsidRPr="009320C3">
              <w:rPr>
                <w:sz w:val="21"/>
                <w:szCs w:val="21"/>
              </w:rPr>
              <w:t>рядка, отдел по обеспечению деятельности Районного Совета депутатов и организации контроля</w:t>
            </w:r>
          </w:p>
        </w:tc>
      </w:tr>
      <w:tr w:rsidR="001C6052" w:rsidRPr="009320C3" w:rsidTr="004A16DE">
        <w:trPr>
          <w:trHeight w:val="1152"/>
        </w:trPr>
        <w:tc>
          <w:tcPr>
            <w:tcW w:w="655" w:type="dxa"/>
            <w:gridSpan w:val="2"/>
          </w:tcPr>
          <w:p w:rsidR="00B04AC4" w:rsidRPr="009320C3" w:rsidRDefault="005302C4" w:rsidP="00426F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4820" w:type="dxa"/>
            <w:gridSpan w:val="2"/>
          </w:tcPr>
          <w:p w:rsidR="00B04AC4" w:rsidRPr="009320C3" w:rsidRDefault="005302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признании </w:t>
            </w:r>
            <w:proofErr w:type="gramStart"/>
            <w:r>
              <w:rPr>
                <w:sz w:val="21"/>
                <w:szCs w:val="21"/>
              </w:rPr>
              <w:t>утратившими</w:t>
            </w:r>
            <w:proofErr w:type="gramEnd"/>
            <w:r>
              <w:rPr>
                <w:sz w:val="21"/>
                <w:szCs w:val="21"/>
              </w:rPr>
              <w:t xml:space="preserve"> силу </w:t>
            </w:r>
            <w:r w:rsidR="00B04AC4">
              <w:rPr>
                <w:sz w:val="21"/>
                <w:szCs w:val="21"/>
              </w:rPr>
              <w:t xml:space="preserve"> отдельных решений </w:t>
            </w:r>
            <w:proofErr w:type="spellStart"/>
            <w:r w:rsidR="00B04AC4">
              <w:rPr>
                <w:sz w:val="21"/>
                <w:szCs w:val="21"/>
              </w:rPr>
              <w:t>Глазовского</w:t>
            </w:r>
            <w:proofErr w:type="spellEnd"/>
            <w:r w:rsidR="00B04AC4"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275" w:type="dxa"/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  <w:r>
              <w:rPr>
                <w:sz w:val="21"/>
                <w:szCs w:val="21"/>
              </w:rPr>
              <w:t>, отдел по обеспечению деятельности Районного Совета депута</w:t>
            </w:r>
            <w:r w:rsidR="00E86454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ов и организации контроля</w:t>
            </w:r>
          </w:p>
        </w:tc>
      </w:tr>
      <w:tr w:rsidR="001C6052" w:rsidRPr="009320C3" w:rsidTr="004A16DE">
        <w:trPr>
          <w:trHeight w:val="960"/>
        </w:trPr>
        <w:tc>
          <w:tcPr>
            <w:tcW w:w="655" w:type="dxa"/>
            <w:gridSpan w:val="2"/>
          </w:tcPr>
          <w:p w:rsidR="00B04A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реше</w:t>
            </w:r>
            <w:r w:rsidR="007D4525">
              <w:rPr>
                <w:sz w:val="21"/>
                <w:szCs w:val="21"/>
              </w:rPr>
              <w:t>ние Совета депутатов муници</w:t>
            </w:r>
            <w:r>
              <w:rPr>
                <w:sz w:val="21"/>
                <w:szCs w:val="21"/>
              </w:rPr>
              <w:t>пального обра</w:t>
            </w:r>
            <w:r w:rsidR="00E86454">
              <w:rPr>
                <w:sz w:val="21"/>
                <w:szCs w:val="21"/>
              </w:rPr>
              <w:t>зования «</w:t>
            </w:r>
            <w:proofErr w:type="spellStart"/>
            <w:r w:rsidR="00E86454">
              <w:rPr>
                <w:sz w:val="21"/>
                <w:szCs w:val="21"/>
              </w:rPr>
              <w:t>Глазовский</w:t>
            </w:r>
            <w:proofErr w:type="spellEnd"/>
            <w:r w:rsidR="00E86454">
              <w:rPr>
                <w:sz w:val="21"/>
                <w:szCs w:val="21"/>
              </w:rPr>
              <w:t xml:space="preserve"> район» от 20.12.2013</w:t>
            </w:r>
            <w:r w:rsidR="001C6052">
              <w:rPr>
                <w:sz w:val="21"/>
                <w:szCs w:val="21"/>
              </w:rPr>
              <w:t xml:space="preserve"> № 97</w:t>
            </w:r>
            <w:r>
              <w:rPr>
                <w:sz w:val="21"/>
                <w:szCs w:val="21"/>
              </w:rPr>
              <w:t xml:space="preserve"> «О бюджете муниципального образо</w:t>
            </w:r>
            <w:r w:rsidR="001C6052">
              <w:rPr>
                <w:sz w:val="21"/>
                <w:szCs w:val="21"/>
              </w:rPr>
              <w:t>вания «</w:t>
            </w:r>
            <w:proofErr w:type="spellStart"/>
            <w:r w:rsidR="001C6052">
              <w:rPr>
                <w:sz w:val="21"/>
                <w:szCs w:val="21"/>
              </w:rPr>
              <w:t>Глазовский</w:t>
            </w:r>
            <w:proofErr w:type="spellEnd"/>
            <w:r w:rsidR="001C6052">
              <w:rPr>
                <w:sz w:val="21"/>
                <w:szCs w:val="21"/>
              </w:rPr>
              <w:t xml:space="preserve"> район» на 2013 год и на плановый период 2014-2015</w:t>
            </w:r>
            <w:r>
              <w:rPr>
                <w:sz w:val="21"/>
                <w:szCs w:val="21"/>
              </w:rPr>
              <w:t xml:space="preserve"> годов»</w:t>
            </w:r>
          </w:p>
        </w:tc>
        <w:tc>
          <w:tcPr>
            <w:tcW w:w="1275" w:type="dxa"/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  <w:r w:rsidR="00447BA7">
              <w:rPr>
                <w:sz w:val="21"/>
                <w:szCs w:val="21"/>
              </w:rPr>
              <w:t>,</w:t>
            </w:r>
          </w:p>
          <w:p w:rsidR="00447BA7" w:rsidRPr="009320C3" w:rsidRDefault="00447BA7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финансов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1C6052" w:rsidRPr="009320C3" w:rsidTr="004A16DE">
        <w:trPr>
          <w:trHeight w:val="576"/>
        </w:trPr>
        <w:tc>
          <w:tcPr>
            <w:tcW w:w="655" w:type="dxa"/>
            <w:gridSpan w:val="2"/>
          </w:tcPr>
          <w:p w:rsidR="00B04A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C6052">
              <w:rPr>
                <w:sz w:val="21"/>
                <w:szCs w:val="21"/>
              </w:rPr>
              <w:t xml:space="preserve"> Об организации школьного питания на территории муниципального образования «</w:t>
            </w:r>
            <w:proofErr w:type="spellStart"/>
            <w:r w:rsidR="001C6052">
              <w:rPr>
                <w:sz w:val="21"/>
                <w:szCs w:val="21"/>
              </w:rPr>
              <w:t>Глазовский</w:t>
            </w:r>
            <w:proofErr w:type="spellEnd"/>
            <w:r w:rsidR="001C6052"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B04AC4" w:rsidRPr="009320C3" w:rsidRDefault="001C6052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февраль </w:t>
            </w:r>
          </w:p>
        </w:tc>
        <w:tc>
          <w:tcPr>
            <w:tcW w:w="3618" w:type="dxa"/>
            <w:gridSpan w:val="2"/>
          </w:tcPr>
          <w:p w:rsidR="00B04AC4" w:rsidRDefault="001C6052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</w:t>
            </w:r>
          </w:p>
          <w:p w:rsidR="001C6052" w:rsidRPr="009320C3" w:rsidRDefault="001C6052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1C6052" w:rsidRPr="009320C3" w:rsidTr="00996786">
        <w:trPr>
          <w:trHeight w:val="900"/>
        </w:trPr>
        <w:tc>
          <w:tcPr>
            <w:tcW w:w="655" w:type="dxa"/>
            <w:gridSpan w:val="2"/>
          </w:tcPr>
          <w:p w:rsidR="001C6052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1.6</w:t>
            </w:r>
          </w:p>
        </w:tc>
        <w:tc>
          <w:tcPr>
            <w:tcW w:w="4820" w:type="dxa"/>
            <w:gridSpan w:val="2"/>
          </w:tcPr>
          <w:p w:rsidR="001C6052" w:rsidRPr="009320C3" w:rsidRDefault="001C6052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состоянии и мерах по развитию массового спорта в муниципальном образовании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1C6052" w:rsidRPr="009320C3" w:rsidRDefault="001C6052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1C6052" w:rsidRDefault="001C6052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</w:t>
            </w:r>
          </w:p>
          <w:p w:rsidR="00996786" w:rsidRPr="009320C3" w:rsidRDefault="001C6052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996786" w:rsidRPr="009320C3" w:rsidTr="004A16DE">
        <w:trPr>
          <w:trHeight w:val="534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утверждении  Прогнозного плана (программы)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2012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112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1.8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о результатах деятельности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в 2012 году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1C6052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34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1.9</w:t>
            </w:r>
          </w:p>
        </w:tc>
        <w:tc>
          <w:tcPr>
            <w:tcW w:w="4820" w:type="dxa"/>
            <w:gridSpan w:val="2"/>
          </w:tcPr>
          <w:p w:rsidR="00996786" w:rsidRDefault="00996786" w:rsidP="00EC54E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преступности  и обеспечении правопорядка 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в 2012 году и задачах на 2013 год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ММО МВД России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>»,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постоянная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1.10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исполнении районной целевой программы по усилению борьбы с преступностью и профилактике правонарушений 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 на 2011-2013 годы.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ММО МВД России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>»,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постоянная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102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1.11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996786" w:rsidRPr="009320C3" w:rsidTr="00996786">
        <w:trPr>
          <w:trHeight w:val="85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1.12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отчете главы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о деятельности администрации в 2012 году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района, структурные подразделения Администрации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996786">
        <w:trPr>
          <w:trHeight w:val="70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1.13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итогах реализации муниципальной целевой программы «Административная реформа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  на 2011-2012 годы» 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Аппарат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487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1.14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летнего отдыха детей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967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 </w:t>
            </w:r>
          </w:p>
          <w:p w:rsidR="00996786" w:rsidRPr="009320C3" w:rsidRDefault="00996786" w:rsidP="009967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972"/>
        </w:trPr>
        <w:tc>
          <w:tcPr>
            <w:tcW w:w="655" w:type="dxa"/>
            <w:gridSpan w:val="2"/>
          </w:tcPr>
          <w:p w:rsidR="00996786" w:rsidRPr="009320C3" w:rsidRDefault="00E1542A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итогах исполнения Программы социально-экономического развития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2010-2014 годы  за 2012 год и плане практических мероприятий по реализации Программы в 2013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году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5302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1.16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  <w:r>
              <w:rPr>
                <w:sz w:val="21"/>
                <w:szCs w:val="21"/>
              </w:rPr>
              <w:t>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 финансов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E1542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и сельскохозяйственных производственных кооперативов района по реализации Соглашения по устойчивому развитию агропромышленного комплекса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Контрольная комиссия,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966709">
        <w:trPr>
          <w:trHeight w:val="684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1.18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готовности сельскохозяйственных предприятий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к весенним полевым работам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75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1.19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О предоставлении медицинских  услуг  населению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по социальным вопросам, 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МУЗ «</w:t>
            </w:r>
            <w:proofErr w:type="spellStart"/>
            <w:r>
              <w:rPr>
                <w:sz w:val="21"/>
                <w:szCs w:val="21"/>
              </w:rPr>
              <w:t>Глазовская</w:t>
            </w:r>
            <w:proofErr w:type="spellEnd"/>
            <w:r>
              <w:rPr>
                <w:sz w:val="21"/>
                <w:szCs w:val="21"/>
              </w:rPr>
              <w:t xml:space="preserve"> ЦРБ»,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Сектор здравоохранения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00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447BA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реализации  программы комплексного развития систем коммунальной инфраструктуры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н6а 2011-2015 годы 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жилищно-коммунального хозяйства,</w:t>
            </w:r>
            <w:r>
              <w:rPr>
                <w:sz w:val="21"/>
                <w:szCs w:val="21"/>
              </w:rPr>
              <w:br/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87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1.21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«Материнская слава»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358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1.22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весенних полевых работ в сельскохозяйственных предприятиях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Контрольная комиссия, 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34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1.23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участии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в республиканских и федеральных целевых программах 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39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1.24</w:t>
            </w:r>
          </w:p>
        </w:tc>
        <w:tc>
          <w:tcPr>
            <w:tcW w:w="4820" w:type="dxa"/>
            <w:gridSpan w:val="2"/>
          </w:tcPr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реализации на территории 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Закона Удмуртской Республики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76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1.25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отдельные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нормотворчеству, вопросам законности и правопорядка,</w:t>
            </w:r>
          </w:p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</w:t>
            </w:r>
          </w:p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Районного Совета депутатов  и организации контроля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1.26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первое полугодие 2012 года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заготовки кормов сельскохозяйственными предприятиями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55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1.28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газификации населенных пунктов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996786" w:rsidRPr="009320C3" w:rsidTr="004A16DE">
        <w:trPr>
          <w:trHeight w:val="396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1.29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жилищного строительства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вопросам строительства и ЖКХ</w:t>
            </w:r>
          </w:p>
        </w:tc>
      </w:tr>
      <w:tr w:rsidR="00996786" w:rsidRPr="009320C3" w:rsidTr="00996786">
        <w:trPr>
          <w:trHeight w:val="782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Об отмене </w:t>
            </w:r>
            <w:r>
              <w:rPr>
                <w:sz w:val="21"/>
                <w:szCs w:val="21"/>
              </w:rPr>
              <w:t>отдельных</w:t>
            </w:r>
            <w:r w:rsidRPr="009320C3">
              <w:rPr>
                <w:sz w:val="21"/>
                <w:szCs w:val="21"/>
              </w:rPr>
              <w:t xml:space="preserve"> решений </w:t>
            </w:r>
            <w:proofErr w:type="spellStart"/>
            <w:r w:rsidRPr="009320C3">
              <w:rPr>
                <w:sz w:val="21"/>
                <w:szCs w:val="21"/>
              </w:rPr>
              <w:t>Глазовско</w:t>
            </w:r>
            <w:r>
              <w:rPr>
                <w:sz w:val="21"/>
                <w:szCs w:val="21"/>
              </w:rPr>
              <w:t>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Постоянная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</w:tc>
      </w:tr>
      <w:tr w:rsidR="00996786" w:rsidRPr="009320C3" w:rsidTr="004A16DE">
        <w:trPr>
          <w:trHeight w:val="232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1.31</w:t>
            </w:r>
          </w:p>
        </w:tc>
        <w:tc>
          <w:tcPr>
            <w:tcW w:w="4820" w:type="dxa"/>
            <w:gridSpan w:val="2"/>
          </w:tcPr>
          <w:p w:rsidR="00996786" w:rsidRPr="00996786" w:rsidRDefault="00996786" w:rsidP="00996786">
            <w:pPr>
              <w:jc w:val="both"/>
              <w:rPr>
                <w:sz w:val="21"/>
                <w:szCs w:val="21"/>
              </w:rPr>
            </w:pPr>
            <w:r w:rsidRPr="00996786">
              <w:rPr>
                <w:sz w:val="21"/>
                <w:szCs w:val="21"/>
              </w:rPr>
              <w:t xml:space="preserve">Об организации  предоставления государственных и муниципальных услуг на территории </w:t>
            </w:r>
            <w:proofErr w:type="spellStart"/>
            <w:r w:rsidRPr="00996786">
              <w:rPr>
                <w:sz w:val="21"/>
                <w:szCs w:val="21"/>
              </w:rPr>
              <w:t>Глазовского</w:t>
            </w:r>
            <w:proofErr w:type="spellEnd"/>
            <w:r w:rsidRPr="00996786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Аппарат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1.32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9678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ходе</w:t>
            </w:r>
            <w:r w:rsidRPr="009320C3">
              <w:rPr>
                <w:sz w:val="21"/>
                <w:szCs w:val="21"/>
              </w:rPr>
              <w:t xml:space="preserve"> уборки урожая и </w:t>
            </w:r>
            <w:r>
              <w:rPr>
                <w:sz w:val="21"/>
                <w:szCs w:val="21"/>
              </w:rPr>
              <w:t xml:space="preserve">подготовки </w:t>
            </w:r>
            <w:r w:rsidRPr="009320C3">
              <w:rPr>
                <w:sz w:val="21"/>
                <w:szCs w:val="21"/>
              </w:rPr>
              <w:t xml:space="preserve"> животноводческих помещений к зимне-стойловому содержанию скота в СПК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1.33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социальной сферы к работе в зимних условиях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социальным вопросам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1.34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жилищно-коммунального хозяйства к работе в зимних условиях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996786" w:rsidRPr="009320C3" w:rsidTr="004A16DE">
        <w:trPr>
          <w:trHeight w:val="645"/>
        </w:trPr>
        <w:tc>
          <w:tcPr>
            <w:tcW w:w="655" w:type="dxa"/>
            <w:gridSpan w:val="2"/>
          </w:tcPr>
          <w:p w:rsidR="00996786" w:rsidRPr="009320C3" w:rsidRDefault="00996786" w:rsidP="005302C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отдельных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547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1.36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</w:t>
            </w:r>
            <w:r w:rsidR="00FC3B13">
              <w:rPr>
                <w:sz w:val="21"/>
                <w:szCs w:val="21"/>
              </w:rPr>
              <w:t>ская слава»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осуществления деятельности по опеке и попечительству в отношении несовершеннолетних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1.38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9 месяцев 2013 года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1.39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плате за содержание, ремонт жилого помещения и платы за пользование жилым помещением (платы за </w:t>
            </w:r>
            <w:proofErr w:type="spellStart"/>
            <w:r>
              <w:rPr>
                <w:sz w:val="21"/>
                <w:szCs w:val="21"/>
              </w:rPr>
              <w:t>найм</w:t>
            </w:r>
            <w:proofErr w:type="spellEnd"/>
            <w:r>
              <w:rPr>
                <w:sz w:val="21"/>
                <w:szCs w:val="21"/>
              </w:rPr>
              <w:t>) муниципального жилищного фонда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на 2014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1.40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плановый период 2015-2016 гг.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1.41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Прогнозном плане (программе)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  <w:r w:rsidR="005302C4">
              <w:rPr>
                <w:sz w:val="21"/>
                <w:szCs w:val="21"/>
              </w:rPr>
              <w:t xml:space="preserve"> на 2014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</w:tbl>
    <w:p w:rsidR="00B04AC4" w:rsidRDefault="00B04AC4" w:rsidP="00B04AC4"/>
    <w:p w:rsidR="009141D1" w:rsidRDefault="009141D1" w:rsidP="00C06113">
      <w:pPr>
        <w:rPr>
          <w:szCs w:val="24"/>
        </w:rPr>
      </w:pPr>
    </w:p>
    <w:p w:rsidR="009141D1" w:rsidRDefault="009141D1" w:rsidP="00B04AC4">
      <w:pPr>
        <w:jc w:val="center"/>
        <w:rPr>
          <w:szCs w:val="24"/>
        </w:rPr>
      </w:pPr>
    </w:p>
    <w:p w:rsidR="00B04AC4" w:rsidRPr="009222FA" w:rsidRDefault="00B04AC4" w:rsidP="00B04AC4">
      <w:pPr>
        <w:jc w:val="center"/>
        <w:rPr>
          <w:b/>
          <w:szCs w:val="24"/>
        </w:rPr>
      </w:pPr>
      <w:r w:rsidRPr="009222FA">
        <w:rPr>
          <w:szCs w:val="24"/>
        </w:rPr>
        <w:t xml:space="preserve"> </w:t>
      </w:r>
      <w:r w:rsidRPr="009222FA">
        <w:rPr>
          <w:b/>
          <w:szCs w:val="24"/>
        </w:rPr>
        <w:t>2. Вопросы, рассматриваемые на заседаниях Президиума</w:t>
      </w:r>
    </w:p>
    <w:p w:rsidR="00B04AC4" w:rsidRPr="009222FA" w:rsidRDefault="00B04AC4" w:rsidP="00B04AC4">
      <w:pPr>
        <w:jc w:val="center"/>
        <w:rPr>
          <w:b/>
          <w:szCs w:val="24"/>
        </w:rPr>
      </w:pPr>
      <w:r w:rsidRPr="009222FA">
        <w:rPr>
          <w:b/>
          <w:szCs w:val="24"/>
        </w:rPr>
        <w:t>Районного Совета депутатов</w:t>
      </w:r>
    </w:p>
    <w:p w:rsidR="00B04AC4" w:rsidRDefault="00B04AC4" w:rsidP="00B04AC4">
      <w:pPr>
        <w:jc w:val="center"/>
        <w:rPr>
          <w:b/>
          <w:sz w:val="21"/>
          <w:szCs w:val="21"/>
        </w:rPr>
      </w:pPr>
    </w:p>
    <w:tbl>
      <w:tblPr>
        <w:tblW w:w="10436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389"/>
        <w:gridCol w:w="284"/>
        <w:gridCol w:w="1134"/>
        <w:gridCol w:w="283"/>
        <w:gridCol w:w="2552"/>
      </w:tblGrid>
      <w:tr w:rsidR="00B04AC4" w:rsidRPr="009320C3" w:rsidTr="00B04AC4">
        <w:trPr>
          <w:tblHeader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№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п</w:t>
            </w:r>
            <w:proofErr w:type="gramEnd"/>
            <w:r w:rsidRPr="009320C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Перечень вопросов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Срок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исполнения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Ответственные</w:t>
            </w:r>
            <w:proofErr w:type="gramEnd"/>
            <w:r w:rsidRPr="009320C3">
              <w:rPr>
                <w:b/>
                <w:sz w:val="18"/>
                <w:szCs w:val="18"/>
              </w:rPr>
              <w:t xml:space="preserve"> за подготовку 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2.1</w:t>
            </w:r>
          </w:p>
        </w:tc>
        <w:tc>
          <w:tcPr>
            <w:tcW w:w="567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утверждении повестки дня и регламента работы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течение года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ходатайствах</w:t>
            </w:r>
            <w:r w:rsidRPr="009320C3">
              <w:rPr>
                <w:sz w:val="21"/>
                <w:szCs w:val="21"/>
              </w:rPr>
              <w:t xml:space="preserve"> на награждение 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по </w:t>
            </w:r>
            <w:proofErr w:type="spellStart"/>
            <w:proofErr w:type="gramStart"/>
            <w:r w:rsidRPr="009320C3">
              <w:rPr>
                <w:sz w:val="21"/>
                <w:szCs w:val="21"/>
              </w:rPr>
              <w:t>необходи</w:t>
            </w:r>
            <w:proofErr w:type="spellEnd"/>
            <w:r>
              <w:rPr>
                <w:sz w:val="21"/>
                <w:szCs w:val="21"/>
              </w:rPr>
              <w:t>-</w:t>
            </w:r>
            <w:r w:rsidRPr="009320C3">
              <w:rPr>
                <w:sz w:val="21"/>
                <w:szCs w:val="21"/>
              </w:rPr>
              <w:t>мости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Рассмотрение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текущих и неотложных вопросов в соответствии с Регламентом работы Совета депутатов и полномочиями Президиума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Default="00B04AC4" w:rsidP="00966709">
            <w:pPr>
              <w:rPr>
                <w:sz w:val="21"/>
                <w:szCs w:val="21"/>
              </w:rPr>
            </w:pP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04AC4" w:rsidRPr="00EC3858" w:rsidRDefault="00B04AC4" w:rsidP="00966709">
            <w:pPr>
              <w:jc w:val="center"/>
              <w:rPr>
                <w:b/>
                <w:sz w:val="4"/>
                <w:szCs w:val="4"/>
              </w:rPr>
            </w:pP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9320C3">
              <w:rPr>
                <w:b/>
                <w:sz w:val="21"/>
                <w:szCs w:val="21"/>
              </w:rPr>
              <w:t>3. Вопросы, вносимые на рассмотрение постоянных комиссий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9320C3">
              <w:rPr>
                <w:b/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b/>
                <w:sz w:val="21"/>
                <w:szCs w:val="21"/>
              </w:rPr>
              <w:t xml:space="preserve"> Районного Совета депутатов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9320C3">
              <w:rPr>
                <w:b/>
                <w:sz w:val="21"/>
                <w:szCs w:val="21"/>
              </w:rPr>
              <w:t>3.1. Контрольная комиссия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3.1.1.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 w:rsidR="004A16DE"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</w:t>
            </w:r>
            <w:r w:rsidR="00B04AC4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утверждении  Прогнозного плана (программы)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2012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4A16DE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3.1.3</w:t>
            </w:r>
            <w:r w:rsidR="004A16DE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решение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от 20.12.2013 № 97 «О бюджете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2013 год и на плановый период 2014-2015 годов»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4A16DE" w:rsidRPr="009320C3" w:rsidTr="00F52389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C06113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Default="00F52389" w:rsidP="00966709">
            <w:pPr>
              <w:rPr>
                <w:sz w:val="21"/>
                <w:szCs w:val="21"/>
              </w:rPr>
            </w:pP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C06113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готовности сельскохозяйственных предприятий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к весенним полевым работам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E30DB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E30DB1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  <w:p w:rsidR="00C06113" w:rsidRDefault="00C06113" w:rsidP="00E30DB1">
            <w:pPr>
              <w:rPr>
                <w:sz w:val="21"/>
                <w:szCs w:val="21"/>
              </w:rPr>
            </w:pPr>
          </w:p>
          <w:p w:rsidR="00C06113" w:rsidRPr="009320C3" w:rsidRDefault="00C06113" w:rsidP="00E30DB1">
            <w:pPr>
              <w:rPr>
                <w:sz w:val="21"/>
                <w:szCs w:val="21"/>
              </w:rPr>
            </w:pPr>
          </w:p>
        </w:tc>
      </w:tr>
      <w:tr w:rsidR="00C06113" w:rsidRPr="009320C3" w:rsidTr="00B04AC4">
        <w:trPr>
          <w:trHeight w:val="351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5302C4" w:rsidP="005302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3.1.6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rPr>
          <w:trHeight w:val="3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5302C4"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5302C4">
              <w:rPr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итогах исполнения Программы социально-экономического развития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2010-2014 годы  за 2012 год и плане практических мероприятий по реализации Программы в 2013 году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</w:t>
            </w:r>
            <w:r w:rsidR="005302C4">
              <w:rPr>
                <w:sz w:val="21"/>
                <w:szCs w:val="21"/>
              </w:rPr>
              <w:t>.9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3.1.10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и сельскохозяйственных производственных кооперативов района по реализации Соглашения по устойчивому развитию агропромышленного комплекса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весенних полевых работ в сельскохозяйственных предприятиях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5302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2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участии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в республиканских и федеральных целевых программах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реализации на территории  муниципального образования </w:t>
            </w:r>
            <w:r>
              <w:rPr>
                <w:sz w:val="21"/>
                <w:szCs w:val="21"/>
              </w:rPr>
              <w:lastRenderedPageBreak/>
              <w:t>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Закона Удмуртской Республики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3.1.14.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первое полугодие 2012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6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3.1.15.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заготовки кормов сельскохозяйственными предприятиями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Default="00F52389" w:rsidP="00966709">
            <w:pPr>
              <w:rPr>
                <w:sz w:val="21"/>
                <w:szCs w:val="21"/>
              </w:rPr>
            </w:pP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9C6D36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3.1.16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F5238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</w:t>
            </w:r>
            <w:r w:rsidRPr="009320C3">
              <w:rPr>
                <w:sz w:val="21"/>
                <w:szCs w:val="21"/>
              </w:rPr>
              <w:t xml:space="preserve">уборки урожая и </w:t>
            </w:r>
            <w:r>
              <w:rPr>
                <w:sz w:val="21"/>
                <w:szCs w:val="21"/>
              </w:rPr>
              <w:t>подготовке</w:t>
            </w:r>
            <w:r w:rsidRPr="009320C3">
              <w:rPr>
                <w:sz w:val="21"/>
                <w:szCs w:val="21"/>
              </w:rPr>
              <w:t xml:space="preserve"> животноводческих помещений к зимне-стойловому содержанию скота в СПК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4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3.1.17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9 месяцев 2013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31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3.1.18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плате за содержание, ремонт жилого помещения и платы за пользование жилым помещением (платы за </w:t>
            </w:r>
            <w:proofErr w:type="spellStart"/>
            <w:r>
              <w:rPr>
                <w:sz w:val="21"/>
                <w:szCs w:val="21"/>
              </w:rPr>
              <w:t>найм</w:t>
            </w:r>
            <w:proofErr w:type="spellEnd"/>
            <w:r>
              <w:rPr>
                <w:sz w:val="21"/>
                <w:szCs w:val="21"/>
              </w:rPr>
              <w:t>) муниципального жилищного фонда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на 2014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3.1.19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3.1.20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Прогнозном плане (программе)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  <w:r w:rsidR="005302C4">
              <w:rPr>
                <w:sz w:val="21"/>
                <w:szCs w:val="21"/>
              </w:rPr>
              <w:t xml:space="preserve"> на 2014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2389" w:rsidRPr="00053F2B" w:rsidRDefault="00F52389" w:rsidP="00C06113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3.2. Постоянная 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</w:t>
            </w:r>
            <w:r>
              <w:rPr>
                <w:sz w:val="21"/>
                <w:szCs w:val="21"/>
              </w:rPr>
              <w:t>.2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Об организации школьного питания на территории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 по социальным вопросам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F52389">
        <w:trPr>
          <w:trHeight w:val="5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3.2.3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состоянии и мерах по развитию массового спорта в муниципальном образовании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F52389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3.2.</w:t>
            </w:r>
            <w:r>
              <w:rPr>
                <w:sz w:val="21"/>
                <w:szCs w:val="21"/>
              </w:rPr>
              <w:t>4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организации летнего отдыха детей в 2012 году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B04AC4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управления образования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 по вопросам профориентации в школах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  <w:p w:rsidR="00F52389" w:rsidRPr="009320C3" w:rsidRDefault="00F52389" w:rsidP="00E30DB1">
            <w:pPr>
              <w:rPr>
                <w:sz w:val="21"/>
                <w:szCs w:val="21"/>
              </w:rPr>
            </w:pPr>
          </w:p>
        </w:tc>
      </w:tr>
      <w:tr w:rsidR="00F52389" w:rsidRPr="009320C3" w:rsidTr="009E7C10">
        <w:trPr>
          <w:trHeight w:val="524"/>
        </w:trPr>
        <w:tc>
          <w:tcPr>
            <w:tcW w:w="794" w:type="dxa"/>
            <w:tcBorders>
              <w:top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3.2.</w:t>
            </w:r>
            <w:r w:rsidR="00C06113">
              <w:rPr>
                <w:sz w:val="21"/>
                <w:szCs w:val="21"/>
              </w:rPr>
              <w:t>6</w:t>
            </w:r>
            <w:r w:rsidRPr="009320C3">
              <w:rPr>
                <w:sz w:val="21"/>
                <w:szCs w:val="21"/>
              </w:rPr>
              <w:t>.</w:t>
            </w:r>
          </w:p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 готовности объектов социальной сферы к работе в зимних условиях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сентябрь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3.2.7</w:t>
            </w:r>
            <w:r w:rsidR="00F52389"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осуществления деятельности по опеке и попечительству в отношении несовершеннолетних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3.2.8</w:t>
            </w:r>
            <w:r w:rsidR="00F52389"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</w:t>
            </w:r>
          </w:p>
        </w:tc>
      </w:tr>
      <w:tr w:rsidR="00F52389" w:rsidRPr="009320C3" w:rsidTr="00F52389">
        <w:trPr>
          <w:trHeight w:val="395"/>
        </w:trPr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2389" w:rsidRPr="00053F2B" w:rsidRDefault="00F52389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 xml:space="preserve">3.3. Постоянная комиссия по вопросам строительства </w:t>
            </w:r>
          </w:p>
          <w:p w:rsidR="00F52389" w:rsidRPr="009320C3" w:rsidRDefault="00F52389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и жилищно-коммунального хозяйства</w:t>
            </w:r>
          </w:p>
        </w:tc>
      </w:tr>
      <w:tr w:rsidR="00F52389" w:rsidRPr="009320C3" w:rsidTr="00C06113">
        <w:trPr>
          <w:trHeight w:val="46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="00F52389">
              <w:rPr>
                <w:sz w:val="21"/>
                <w:szCs w:val="21"/>
              </w:rPr>
              <w:t>евраль</w:t>
            </w:r>
          </w:p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rPr>
          <w:trHeight w:val="49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3.3.3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реализации  программы комплексного развития систем коммунальной инфраструктуры муниципального </w:t>
            </w:r>
            <w:r>
              <w:rPr>
                <w:sz w:val="21"/>
                <w:szCs w:val="21"/>
              </w:rPr>
              <w:lastRenderedPageBreak/>
              <w:t>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н6а 2011-2015 годы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C06113" w:rsidRPr="009320C3" w:rsidTr="009E7C10">
        <w:trPr>
          <w:trHeight w:val="64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3.3.4.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газификации населенных пунктов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жилищного строительства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C0611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3.3.6.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жилищно-коммунального хозяйства к отопительному периоду 2012-2013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3.3.7.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2013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2014-2015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3.3.8.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муниципальной целевой программы «Приведение в нормальное состояние сельских автомобильных дорог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(2009-2013гг.)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b/>
                <w:sz w:val="21"/>
                <w:szCs w:val="21"/>
              </w:rPr>
            </w:pPr>
          </w:p>
          <w:p w:rsidR="00C06113" w:rsidRPr="00053F2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3.4. Постоянная комиссия по местному нормотворчеству,</w:t>
            </w:r>
          </w:p>
          <w:p w:rsidR="00C06113" w:rsidRPr="0071076E" w:rsidRDefault="00C06113" w:rsidP="00966709">
            <w:pPr>
              <w:jc w:val="center"/>
              <w:rPr>
                <w:b/>
                <w:szCs w:val="24"/>
              </w:rPr>
            </w:pPr>
            <w:r w:rsidRPr="00053F2B">
              <w:rPr>
                <w:b/>
                <w:sz w:val="21"/>
                <w:szCs w:val="21"/>
              </w:rPr>
              <w:t>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E7C10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Районного Совета депутатов на 201</w:t>
            </w:r>
            <w:r>
              <w:rPr>
                <w:sz w:val="21"/>
                <w:szCs w:val="21"/>
              </w:rPr>
              <w:t>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нормотворчеству, 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Доработка </w:t>
            </w:r>
            <w:r w:rsidRPr="009320C3">
              <w:rPr>
                <w:sz w:val="21"/>
                <w:szCs w:val="21"/>
              </w:rPr>
              <w:t xml:space="preserve"> Регламента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>творчеству</w:t>
            </w:r>
            <w:r>
              <w:rPr>
                <w:sz w:val="21"/>
                <w:szCs w:val="21"/>
              </w:rPr>
              <w:t>, вопросам законности и правопо</w:t>
            </w:r>
            <w:r w:rsidRPr="009320C3">
              <w:rPr>
                <w:sz w:val="21"/>
                <w:szCs w:val="21"/>
              </w:rPr>
              <w:t>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отмене отдельных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местному нормо</w:t>
            </w:r>
            <w:r w:rsidRPr="009320C3">
              <w:rPr>
                <w:sz w:val="21"/>
                <w:szCs w:val="21"/>
              </w:rPr>
              <w:t>творчеству, вопросам законности и п</w:t>
            </w:r>
            <w:r>
              <w:rPr>
                <w:sz w:val="21"/>
                <w:szCs w:val="21"/>
              </w:rPr>
              <w:t>равопо</w:t>
            </w:r>
            <w:r w:rsidRPr="009320C3">
              <w:rPr>
                <w:sz w:val="21"/>
                <w:szCs w:val="21"/>
              </w:rPr>
              <w:t>рядка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E7C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5302C4">
        <w:trPr>
          <w:trHeight w:val="8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3.4.5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«Материнская слава»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E7C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</w:tr>
      <w:tr w:rsidR="00C06113" w:rsidRPr="009320C3" w:rsidTr="005302C4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4460BF" w:rsidP="004460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3.4.6.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E7C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3.4.7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отдельные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</w:tc>
      </w:tr>
      <w:tr w:rsidR="00C06113" w:rsidRPr="009320C3" w:rsidTr="005302C4">
        <w:trPr>
          <w:trHeight w:val="10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3.4.8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некоторых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5302C4">
        <w:trPr>
          <w:trHeight w:val="4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3.4.9.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6113" w:rsidRPr="00053F2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4. Организационно-массовые мероприятия</w:t>
            </w:r>
          </w:p>
        </w:tc>
      </w:tr>
      <w:tr w:rsidR="00C06113" w:rsidRPr="009320C3" w:rsidTr="009E7C10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lastRenderedPageBreak/>
              <w:t>4.1.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Прием </w:t>
            </w:r>
            <w:r>
              <w:rPr>
                <w:sz w:val="21"/>
                <w:szCs w:val="21"/>
              </w:rPr>
              <w:t>граждан в избирательных округах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Депутаты Районного Совета</w:t>
            </w:r>
          </w:p>
        </w:tc>
      </w:tr>
      <w:tr w:rsidR="00C06113" w:rsidRPr="009320C3" w:rsidTr="009E7C10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4.2.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Участие в работе сессий представительных органов муниципальных </w:t>
            </w:r>
            <w:proofErr w:type="gramStart"/>
            <w:r>
              <w:rPr>
                <w:sz w:val="21"/>
                <w:szCs w:val="21"/>
              </w:rPr>
              <w:t>образований-сельских</w:t>
            </w:r>
            <w:proofErr w:type="gramEnd"/>
            <w:r>
              <w:rPr>
                <w:sz w:val="21"/>
                <w:szCs w:val="21"/>
              </w:rPr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Депутаты Районного совета</w:t>
            </w:r>
          </w:p>
        </w:tc>
      </w:tr>
      <w:tr w:rsidR="00C06113" w:rsidRPr="009320C3" w:rsidTr="009E7C10">
        <w:tc>
          <w:tcPr>
            <w:tcW w:w="794" w:type="dxa"/>
            <w:vMerge w:val="restart"/>
            <w:tcBorders>
              <w:top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4.3.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и проведение публичных слушаний по обсуждению проектов: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Управление финансов Администрации района, 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плановый период 2015-2016 гг.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Управление финансов Администрации района, 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4.4.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Выпуск «Вестника» правовых актов органов местного самоуправления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 </w:t>
            </w:r>
            <w:proofErr w:type="spellStart"/>
            <w:proofErr w:type="gramStart"/>
            <w:r>
              <w:rPr>
                <w:sz w:val="21"/>
                <w:szCs w:val="21"/>
              </w:rPr>
              <w:t>необходи</w:t>
            </w:r>
            <w:proofErr w:type="spellEnd"/>
            <w:r>
              <w:rPr>
                <w:sz w:val="21"/>
                <w:szCs w:val="21"/>
              </w:rPr>
              <w:t>-мости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4.5.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Закона Удмуртской Республики от 02.07.2008 № 20-РЗ «О регистре муниципальных правовых актов Удмуртской Республики»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proofErr w:type="spellStart"/>
            <w:r>
              <w:rPr>
                <w:sz w:val="21"/>
                <w:szCs w:val="21"/>
              </w:rPr>
              <w:t>установ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ленные сроки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4.6.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Организация и проведение учебы депутатов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апрель, ноябрь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4.7.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Организационное и документационное обеспечение подготовки и проведения: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депутатов;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заседаний постоянных комиссий;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публичных слушаний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F52389">
        <w:trPr>
          <w:trHeight w:val="990"/>
        </w:trPr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4.8.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Участие в совещаниях с Главами муниципальных </w:t>
            </w:r>
            <w:proofErr w:type="gramStart"/>
            <w:r>
              <w:rPr>
                <w:sz w:val="21"/>
                <w:szCs w:val="21"/>
              </w:rPr>
              <w:t>образований-сельских</w:t>
            </w:r>
            <w:proofErr w:type="gramEnd"/>
            <w:r>
              <w:rPr>
                <w:sz w:val="21"/>
                <w:szCs w:val="21"/>
              </w:rPr>
              <w:t xml:space="preserve"> поселений, специалистами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ежемесячно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rPr>
          <w:trHeight w:val="450"/>
        </w:trPr>
        <w:tc>
          <w:tcPr>
            <w:tcW w:w="794" w:type="dxa"/>
          </w:tcPr>
          <w:p w:rsidR="00C0611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4.9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Встреча с депутатами МО   «______________  район » для обмена опытом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5112AB" w:rsidTr="00B04AC4">
        <w:tc>
          <w:tcPr>
            <w:tcW w:w="10436" w:type="dxa"/>
            <w:gridSpan w:val="6"/>
          </w:tcPr>
          <w:p w:rsidR="00C06113" w:rsidRPr="005112A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5112AB">
              <w:rPr>
                <w:b/>
                <w:sz w:val="21"/>
                <w:szCs w:val="21"/>
              </w:rPr>
              <w:t>5. Депутатская фракция «Единая Россия»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Рассмотрение материалов, выносимых на заседание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proofErr w:type="spellStart"/>
            <w:r>
              <w:rPr>
                <w:sz w:val="21"/>
                <w:szCs w:val="21"/>
              </w:rPr>
              <w:t>теч</w:t>
            </w:r>
            <w:proofErr w:type="gramStart"/>
            <w:r>
              <w:rPr>
                <w:sz w:val="21"/>
                <w:szCs w:val="21"/>
              </w:rPr>
              <w:t>.г</w:t>
            </w:r>
            <w:proofErr w:type="gramEnd"/>
            <w:r>
              <w:rPr>
                <w:sz w:val="21"/>
                <w:szCs w:val="21"/>
              </w:rPr>
              <w:t>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5.2.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Участие в работе Политсовета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местного отделения Всероссийской политической партии «Единая Россия»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5.3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389" w:type="dxa"/>
            <w:tcBorders>
              <w:top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Участие в районных, республиканских мероприятиях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депутаты фракции</w:t>
            </w:r>
          </w:p>
        </w:tc>
      </w:tr>
    </w:tbl>
    <w:p w:rsidR="0002155A" w:rsidRDefault="0002155A" w:rsidP="004460BF"/>
    <w:sectPr w:rsidR="0002155A" w:rsidSect="00B04AC4">
      <w:pgSz w:w="11906" w:h="16838"/>
      <w:pgMar w:top="96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C4"/>
    <w:rsid w:val="0002155A"/>
    <w:rsid w:val="00053494"/>
    <w:rsid w:val="001C6052"/>
    <w:rsid w:val="00426F6B"/>
    <w:rsid w:val="004460BF"/>
    <w:rsid w:val="00447BA7"/>
    <w:rsid w:val="004A16DE"/>
    <w:rsid w:val="004C2066"/>
    <w:rsid w:val="005302C4"/>
    <w:rsid w:val="0063667C"/>
    <w:rsid w:val="00776A03"/>
    <w:rsid w:val="007D4525"/>
    <w:rsid w:val="009141D1"/>
    <w:rsid w:val="009327DA"/>
    <w:rsid w:val="00966709"/>
    <w:rsid w:val="00996786"/>
    <w:rsid w:val="009C6D36"/>
    <w:rsid w:val="009E7C10"/>
    <w:rsid w:val="009F7716"/>
    <w:rsid w:val="00B04AC4"/>
    <w:rsid w:val="00BB3962"/>
    <w:rsid w:val="00C06103"/>
    <w:rsid w:val="00C06113"/>
    <w:rsid w:val="00E1542A"/>
    <w:rsid w:val="00E86454"/>
    <w:rsid w:val="00EC54ED"/>
    <w:rsid w:val="00F52389"/>
    <w:rsid w:val="00FA41F5"/>
    <w:rsid w:val="00FB4DDB"/>
    <w:rsid w:val="00FC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C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4AC4"/>
    <w:pPr>
      <w:keepNext/>
      <w:ind w:left="-54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AC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B04AC4"/>
    <w:pPr>
      <w:ind w:left="-36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04A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6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0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C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4AC4"/>
    <w:pPr>
      <w:keepNext/>
      <w:ind w:left="-54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AC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B04AC4"/>
    <w:pPr>
      <w:ind w:left="-36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04A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6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0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2013-01-17T12:02:00Z</cp:lastPrinted>
  <dcterms:created xsi:type="dcterms:W3CDTF">2013-01-17T05:23:00Z</dcterms:created>
  <dcterms:modified xsi:type="dcterms:W3CDTF">2013-02-07T08:44:00Z</dcterms:modified>
</cp:coreProperties>
</file>