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2A" w:rsidRPr="00304DC0" w:rsidRDefault="00304DC0" w:rsidP="00304DC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04DC0">
        <w:rPr>
          <w:rFonts w:ascii="Times New Roman" w:eastAsia="Times New Roman" w:hAnsi="Times New Roman" w:cs="Times New Roman"/>
          <w:b/>
          <w:sz w:val="28"/>
          <w:szCs w:val="24"/>
        </w:rPr>
        <w:t>На сайте цифрового телевидения появилась возможность проверить соответствие параметров телевизора цифровому стандарту</w:t>
      </w:r>
    </w:p>
    <w:p w:rsidR="002B4F2A" w:rsidRPr="00304DC0" w:rsidRDefault="00304DC0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DC0">
        <w:rPr>
          <w:rFonts w:ascii="Times New Roman" w:eastAsia="Times New Roman" w:hAnsi="Times New Roman" w:cs="Times New Roman"/>
          <w:sz w:val="28"/>
          <w:szCs w:val="24"/>
        </w:rPr>
        <w:t>На сайте смотрицифру.рф теперь можно проверить, готов ли ваш телевизор к приему цифрового эфирного телевидения. В разделе «Все для приема» размещен перечень из 26 796 моделей телевизоров от 121 производителя. Из них 8 104 поддерживают необходимый цифровой стандарт. Помимо этого, в разделе доступен перечень из 276 моделей цифровых приставок к старым аналоговым телевизорам.</w:t>
      </w:r>
    </w:p>
    <w:p w:rsidR="002B4F2A" w:rsidRPr="00304DC0" w:rsidRDefault="00304DC0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4DC0">
        <w:rPr>
          <w:rFonts w:ascii="Times New Roman" w:eastAsia="Times New Roman" w:hAnsi="Times New Roman" w:cs="Times New Roman"/>
          <w:b/>
          <w:sz w:val="28"/>
          <w:szCs w:val="24"/>
        </w:rPr>
        <w:t>Первый заместитель генерального директора РТРС по управлению, эксплуатации и развитию сети Виктор Пинчук:</w:t>
      </w:r>
    </w:p>
    <w:p w:rsidR="002B4F2A" w:rsidRPr="00304DC0" w:rsidRDefault="00304DC0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DC0">
        <w:rPr>
          <w:rFonts w:ascii="Times New Roman" w:eastAsia="Times New Roman" w:hAnsi="Times New Roman" w:cs="Times New Roman"/>
          <w:sz w:val="28"/>
          <w:szCs w:val="24"/>
        </w:rPr>
        <w:t>«По статистике в среднем более половины (57%) всех звонков на федеральную горячую линию по вопросам цифрового эфирного телевидения касаются именно выбора приемного оборудования. Специалисты РТРС проанализировали открытые источники и собрали наиболее полную в России базу моделей телевизоров и цифровых приставок. Она будет особенно полезна телезрителям, которые готовятся купить новое приемное оборудование. Перед приближающимся отключением аналогового телевидения важно убедиться, что ваш телевизор поддерживает цифровой стандарт и настроен на прием цифрового сигнала».</w:t>
      </w:r>
    </w:p>
    <w:p w:rsidR="002B4F2A" w:rsidRPr="00304DC0" w:rsidRDefault="00304DC0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DC0">
        <w:rPr>
          <w:rFonts w:ascii="Times New Roman" w:eastAsia="Times New Roman" w:hAnsi="Times New Roman" w:cs="Times New Roman"/>
          <w:sz w:val="28"/>
          <w:szCs w:val="24"/>
        </w:rPr>
        <w:t xml:space="preserve">Определить соответствие приемника цифровому стандарту просто. Для этого необходимо зайти в раздел «Все для приема» с главной страницы сайта смотрицифру.рф, перейти в подраздел «Как выбрать?» и ввести модель телевизора в поле поиска. Другой вариант — поиск интересующей модели в перечне производителей, отсортированных по алфавиту. </w:t>
      </w:r>
    </w:p>
    <w:p w:rsidR="002B4F2A" w:rsidRPr="00304DC0" w:rsidRDefault="00304DC0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DC0">
        <w:rPr>
          <w:rFonts w:ascii="Times New Roman" w:eastAsia="Times New Roman" w:hAnsi="Times New Roman" w:cs="Times New Roman"/>
          <w:sz w:val="28"/>
          <w:szCs w:val="24"/>
        </w:rPr>
        <w:t>Если окажется, что модель не поддерживает цифровой стандарт, к ней понадобится приставка стандарта DVB-T2. Список моделей приставок DVB-T2 размещен ниже в том же подразделе.</w:t>
      </w:r>
    </w:p>
    <w:p w:rsidR="002B4F2A" w:rsidRPr="00304DC0" w:rsidRDefault="00304DC0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DC0">
        <w:rPr>
          <w:rFonts w:ascii="Times New Roman" w:eastAsia="Times New Roman" w:hAnsi="Times New Roman" w:cs="Times New Roman"/>
          <w:sz w:val="28"/>
          <w:szCs w:val="24"/>
        </w:rPr>
        <w:t>Сегодня в России продается более 2 000 моделей телеприемников с поддержкой стандарта DVB-T2. Это 93% от всех доступных на рынке моделей. Минимальная цена телевизора — 6 000 рублей. В розничной продаже также представлены более 200 моделей цифровых приставок к аналоговым телевизорам. Цена приставки начинается от 1 000 рублей.</w:t>
      </w:r>
    </w:p>
    <w:p w:rsidR="002B4F2A" w:rsidRPr="00304DC0" w:rsidRDefault="00304DC0" w:rsidP="00304DC0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DC0">
        <w:rPr>
          <w:rFonts w:ascii="Times New Roman" w:eastAsia="Times New Roman" w:hAnsi="Times New Roman" w:cs="Times New Roman"/>
          <w:sz w:val="28"/>
          <w:szCs w:val="24"/>
        </w:rPr>
        <w:t>В 2019 году Россия простится с федеральным аналоговым телевидением. Аналоговые передатчики будут отключены в регионах поэтапно: 11 февраля, 15 апреля и 3 июня.</w:t>
      </w:r>
    </w:p>
    <w:sectPr w:rsidR="002B4F2A" w:rsidRPr="00304D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2A"/>
    <w:rsid w:val="002B4F2A"/>
    <w:rsid w:val="00304DC0"/>
    <w:rsid w:val="008F2BE8"/>
    <w:rsid w:val="00F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Поторочина О.А.</dc:creator>
  <cp:lastModifiedBy>User</cp:lastModifiedBy>
  <cp:revision>2</cp:revision>
  <dcterms:created xsi:type="dcterms:W3CDTF">2019-03-22T09:14:00Z</dcterms:created>
  <dcterms:modified xsi:type="dcterms:W3CDTF">2019-03-22T09:14:00Z</dcterms:modified>
</cp:coreProperties>
</file>